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3B1" w:rsidRDefault="00D363B1" w:rsidP="00D363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Презентация опыта деятельности с пособием «Парашют дружбы» для родителей. </w:t>
      </w:r>
    </w:p>
    <w:p w:rsidR="00D363B1" w:rsidRPr="00D363B1" w:rsidRDefault="00D363B1" w:rsidP="005060C2">
      <w:pPr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60C2">
        <w:rPr>
          <w:rFonts w:ascii="Times New Roman" w:eastAsiaTheme="minorHAnsi" w:hAnsi="Times New Roman" w:cs="Times New Roman"/>
          <w:sz w:val="28"/>
          <w:szCs w:val="28"/>
          <w:lang w:eastAsia="en-US"/>
        </w:rPr>
        <w:t>Как учитель-логопед в своей работе широко применяю пособие</w:t>
      </w:r>
      <w:r w:rsidRPr="00D363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«Парашют дружбы»</w:t>
      </w:r>
      <w:r w:rsidRPr="005060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Pr="00D363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Возможности </w:t>
      </w:r>
      <w:r w:rsidRPr="005060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его </w:t>
      </w:r>
      <w:r w:rsidRPr="00D363B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применения разнообразны</w:t>
      </w:r>
      <w:r w:rsidRPr="005060C2">
        <w:rPr>
          <w:rFonts w:ascii="Times New Roman" w:eastAsiaTheme="minorHAnsi" w:hAnsi="Times New Roman" w:cs="Times New Roman"/>
          <w:sz w:val="28"/>
          <w:szCs w:val="28"/>
          <w:lang w:eastAsia="en-US"/>
        </w:rPr>
        <w:t>, пособие</w:t>
      </w:r>
      <w:r w:rsidRPr="00D363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вносит новизну в работу с дошкольниками: обеспечивает эмоциональную включенность, одномоментное участие большого количества детей.</w:t>
      </w:r>
    </w:p>
    <w:p w:rsidR="00D363B1" w:rsidRPr="00D363B1" w:rsidRDefault="00D363B1" w:rsidP="005060C2">
      <w:pPr>
        <w:tabs>
          <w:tab w:val="left" w:pos="709"/>
        </w:tabs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363B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Деятельность, организованная с пособием «Парашют дружбы» способствует повышению реализации основной образовательной программы дошкольной организации, позволяет разнообразить содержание программы в части, формируемой участниками образовательных отношений и обеспечивает поддержку разнообразия детства - дети находятся в эмоционально-насыщенной среде, которая благоприятно влияет на развитие каждого ребенка в соответствии с его возрастными и индивидуальными особенностями. </w:t>
      </w:r>
    </w:p>
    <w:p w:rsidR="00D363B1" w:rsidRPr="00D363B1" w:rsidRDefault="00D363B1" w:rsidP="005060C2">
      <w:pPr>
        <w:tabs>
          <w:tab w:val="left" w:pos="709"/>
        </w:tabs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363B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Особенность использования пособия в деятельности с дошкольниками заключается в следующем:</w:t>
      </w:r>
    </w:p>
    <w:p w:rsidR="00D363B1" w:rsidRPr="00D363B1" w:rsidRDefault="00D363B1" w:rsidP="005060C2">
      <w:pPr>
        <w:numPr>
          <w:ilvl w:val="0"/>
          <w:numId w:val="6"/>
        </w:numPr>
        <w:spacing w:after="0" w:line="360" w:lineRule="auto"/>
        <w:ind w:left="-142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363B1">
        <w:rPr>
          <w:rFonts w:ascii="Times New Roman" w:eastAsiaTheme="minorHAnsi" w:hAnsi="Times New Roman" w:cs="Times New Roman"/>
          <w:sz w:val="28"/>
          <w:szCs w:val="28"/>
          <w:lang w:eastAsia="en-US"/>
        </w:rPr>
        <w:t>В играх с парашютом может принимать участие большое количество детей одновременно (до 15-20 ребят).</w:t>
      </w:r>
    </w:p>
    <w:p w:rsidR="00D363B1" w:rsidRPr="00D363B1" w:rsidRDefault="00D363B1" w:rsidP="005060C2">
      <w:pPr>
        <w:numPr>
          <w:ilvl w:val="0"/>
          <w:numId w:val="6"/>
        </w:numPr>
        <w:spacing w:after="0" w:line="360" w:lineRule="auto"/>
        <w:ind w:left="-142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363B1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Пособие не нуждается в сборке, простое в использовании, удобно в хранении и уходе,</w:t>
      </w:r>
    </w:p>
    <w:p w:rsidR="00D363B1" w:rsidRPr="00D363B1" w:rsidRDefault="00D363B1" w:rsidP="005060C2">
      <w:pPr>
        <w:spacing w:after="0" w:line="360" w:lineRule="auto"/>
        <w:ind w:left="-1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363B1">
        <w:rPr>
          <w:rFonts w:ascii="Times New Roman" w:eastAsiaTheme="minorHAnsi" w:hAnsi="Times New Roman" w:cs="Times New Roman"/>
          <w:sz w:val="28"/>
          <w:szCs w:val="28"/>
          <w:lang w:eastAsia="en-US"/>
        </w:rPr>
        <w:t>может применяться в любое время года.</w:t>
      </w:r>
    </w:p>
    <w:p w:rsidR="00D363B1" w:rsidRPr="00D363B1" w:rsidRDefault="00D363B1" w:rsidP="005060C2">
      <w:pPr>
        <w:numPr>
          <w:ilvl w:val="0"/>
          <w:numId w:val="6"/>
        </w:numPr>
        <w:spacing w:after="0" w:line="360" w:lineRule="auto"/>
        <w:ind w:left="-142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363B1">
        <w:rPr>
          <w:rFonts w:ascii="Times New Roman" w:eastAsiaTheme="minorHAnsi" w:hAnsi="Times New Roman" w:cs="Times New Roman"/>
          <w:sz w:val="28"/>
          <w:szCs w:val="28"/>
          <w:lang w:eastAsia="en-US"/>
        </w:rPr>
        <w:t>«Парашют дружбы» можно использовать в различных пространствах (групповое помещение, музыкальный или спортивный зал, участок для прогулок, спортивная площадка детского сада и т.д.).</w:t>
      </w:r>
    </w:p>
    <w:p w:rsidR="00D363B1" w:rsidRPr="00D363B1" w:rsidRDefault="00D363B1" w:rsidP="005060C2">
      <w:pPr>
        <w:numPr>
          <w:ilvl w:val="0"/>
          <w:numId w:val="6"/>
        </w:numPr>
        <w:spacing w:after="0" w:line="360" w:lineRule="auto"/>
        <w:ind w:left="-142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363B1">
        <w:rPr>
          <w:rFonts w:ascii="Times New Roman" w:eastAsiaTheme="minorHAnsi" w:hAnsi="Times New Roman" w:cs="Times New Roman"/>
          <w:sz w:val="28"/>
          <w:szCs w:val="28"/>
          <w:lang w:eastAsia="en-US"/>
        </w:rPr>
        <w:t>Вариации игр разнообразны, а правила игр просты в выполнении, для участия в них не требуется особых навыков и высокой координации движений.</w:t>
      </w:r>
    </w:p>
    <w:p w:rsidR="00D363B1" w:rsidRPr="00D363B1" w:rsidRDefault="00D363B1" w:rsidP="005060C2">
      <w:pPr>
        <w:numPr>
          <w:ilvl w:val="0"/>
          <w:numId w:val="6"/>
        </w:numPr>
        <w:spacing w:after="0" w:line="360" w:lineRule="auto"/>
        <w:ind w:left="-142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363B1">
        <w:rPr>
          <w:rFonts w:ascii="Times New Roman" w:eastAsiaTheme="minorHAnsi" w:hAnsi="Times New Roman" w:cs="Times New Roman"/>
          <w:sz w:val="28"/>
          <w:szCs w:val="28"/>
          <w:lang w:eastAsia="en-US"/>
        </w:rPr>
        <w:t>Игры с парашютом позволяют чередовать разные степени двигательной нагрузки детей, смену поз, тренируя при этом различные группы мышц.</w:t>
      </w:r>
    </w:p>
    <w:p w:rsidR="00D363B1" w:rsidRPr="005060C2" w:rsidRDefault="00D363B1" w:rsidP="005060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0C2">
        <w:rPr>
          <w:rFonts w:ascii="Times New Roman" w:hAnsi="Times New Roman" w:cs="Times New Roman"/>
          <w:sz w:val="28"/>
          <w:szCs w:val="28"/>
        </w:rPr>
        <w:t xml:space="preserve">Пособие применяется во всех образовательных областях в работе с дошкольниками.  </w:t>
      </w:r>
    </w:p>
    <w:p w:rsidR="00D363B1" w:rsidRPr="005060C2" w:rsidRDefault="00D363B1" w:rsidP="005060C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0C2">
        <w:rPr>
          <w:rFonts w:ascii="Times New Roman" w:hAnsi="Times New Roman" w:cs="Times New Roman"/>
          <w:b/>
          <w:sz w:val="28"/>
          <w:szCs w:val="28"/>
        </w:rPr>
        <w:t>1. Образовательная область «Социально-коммуникативное развитие».</w:t>
      </w:r>
    </w:p>
    <w:p w:rsidR="00D363B1" w:rsidRPr="005060C2" w:rsidRDefault="00D363B1" w:rsidP="005060C2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060C2">
        <w:rPr>
          <w:rFonts w:ascii="Times New Roman" w:hAnsi="Times New Roman" w:cs="Times New Roman"/>
          <w:sz w:val="28"/>
          <w:szCs w:val="28"/>
        </w:rPr>
        <w:t>Для решения задач данной области используются следующие приемы работы с детьми:</w:t>
      </w:r>
    </w:p>
    <w:p w:rsidR="00D363B1" w:rsidRPr="005060C2" w:rsidRDefault="00D363B1" w:rsidP="005060C2">
      <w:pPr>
        <w:numPr>
          <w:ilvl w:val="0"/>
          <w:numId w:val="1"/>
        </w:num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060C2">
        <w:rPr>
          <w:rFonts w:ascii="Times New Roman" w:hAnsi="Times New Roman" w:cs="Times New Roman"/>
          <w:sz w:val="28"/>
          <w:szCs w:val="28"/>
        </w:rPr>
        <w:t>Подвижные игры и игровые упражнения;</w:t>
      </w:r>
    </w:p>
    <w:p w:rsidR="00D363B1" w:rsidRPr="005060C2" w:rsidRDefault="00D363B1" w:rsidP="005060C2">
      <w:pPr>
        <w:numPr>
          <w:ilvl w:val="0"/>
          <w:numId w:val="1"/>
        </w:num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060C2">
        <w:rPr>
          <w:rFonts w:ascii="Times New Roman" w:hAnsi="Times New Roman" w:cs="Times New Roman"/>
          <w:sz w:val="28"/>
          <w:szCs w:val="28"/>
        </w:rPr>
        <w:t>Сюжетно-ролевые игры;</w:t>
      </w:r>
    </w:p>
    <w:p w:rsidR="00D363B1" w:rsidRPr="005060C2" w:rsidRDefault="00D363B1" w:rsidP="005060C2">
      <w:pPr>
        <w:numPr>
          <w:ilvl w:val="0"/>
          <w:numId w:val="1"/>
        </w:num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060C2">
        <w:rPr>
          <w:rFonts w:ascii="Times New Roman" w:hAnsi="Times New Roman" w:cs="Times New Roman"/>
          <w:sz w:val="28"/>
          <w:szCs w:val="28"/>
        </w:rPr>
        <w:lastRenderedPageBreak/>
        <w:t>Театрализованные игры;</w:t>
      </w:r>
    </w:p>
    <w:p w:rsidR="00D363B1" w:rsidRPr="005060C2" w:rsidRDefault="00D363B1" w:rsidP="005060C2">
      <w:pPr>
        <w:numPr>
          <w:ilvl w:val="0"/>
          <w:numId w:val="1"/>
        </w:num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060C2">
        <w:rPr>
          <w:rFonts w:ascii="Times New Roman" w:hAnsi="Times New Roman" w:cs="Times New Roman"/>
          <w:sz w:val="28"/>
          <w:szCs w:val="28"/>
        </w:rPr>
        <w:t>Игры – драматизации;</w:t>
      </w:r>
    </w:p>
    <w:p w:rsidR="00D363B1" w:rsidRPr="005060C2" w:rsidRDefault="00D363B1" w:rsidP="005060C2">
      <w:pPr>
        <w:numPr>
          <w:ilvl w:val="0"/>
          <w:numId w:val="1"/>
        </w:num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060C2">
        <w:rPr>
          <w:rFonts w:ascii="Times New Roman" w:hAnsi="Times New Roman" w:cs="Times New Roman"/>
          <w:sz w:val="28"/>
          <w:szCs w:val="28"/>
        </w:rPr>
        <w:t>Психологические этюды;</w:t>
      </w:r>
    </w:p>
    <w:p w:rsidR="00D363B1" w:rsidRPr="005060C2" w:rsidRDefault="00D363B1" w:rsidP="005060C2">
      <w:pPr>
        <w:numPr>
          <w:ilvl w:val="0"/>
          <w:numId w:val="1"/>
        </w:num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060C2">
        <w:rPr>
          <w:rFonts w:ascii="Times New Roman" w:hAnsi="Times New Roman" w:cs="Times New Roman"/>
          <w:sz w:val="28"/>
          <w:szCs w:val="28"/>
        </w:rPr>
        <w:t>Коммуникативные игры;</w:t>
      </w:r>
    </w:p>
    <w:p w:rsidR="00D363B1" w:rsidRPr="005060C2" w:rsidRDefault="00D363B1" w:rsidP="005060C2">
      <w:pPr>
        <w:numPr>
          <w:ilvl w:val="0"/>
          <w:numId w:val="1"/>
        </w:num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060C2">
        <w:rPr>
          <w:rFonts w:ascii="Times New Roman" w:hAnsi="Times New Roman" w:cs="Times New Roman"/>
          <w:sz w:val="28"/>
          <w:szCs w:val="28"/>
        </w:rPr>
        <w:t>Упражнения на релаксацию;</w:t>
      </w:r>
    </w:p>
    <w:p w:rsidR="00D363B1" w:rsidRPr="005060C2" w:rsidRDefault="00D363B1" w:rsidP="005060C2">
      <w:pPr>
        <w:spacing w:after="0" w:line="360" w:lineRule="auto"/>
        <w:ind w:firstLine="99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60C2">
        <w:rPr>
          <w:rFonts w:ascii="Times New Roman" w:hAnsi="Times New Roman" w:cs="Times New Roman"/>
          <w:i/>
          <w:sz w:val="28"/>
          <w:szCs w:val="28"/>
        </w:rPr>
        <w:t>Формы работы с детьми: подгрупповая и групповая</w:t>
      </w:r>
    </w:p>
    <w:p w:rsidR="00D363B1" w:rsidRPr="005060C2" w:rsidRDefault="00D363B1" w:rsidP="005060C2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060C2">
        <w:rPr>
          <w:rFonts w:ascii="Times New Roman" w:hAnsi="Times New Roman" w:cs="Times New Roman"/>
          <w:sz w:val="28"/>
          <w:szCs w:val="28"/>
        </w:rPr>
        <w:t>Игры с парашютом всегда коллективные, поэтому у детей вырабатываются элементарные умения согласовывать свои действия с движениями других играющих, находить свое место в зависимости от цвета сектора парашюта, не мешая другим, по сигналу выполнять различные задания педагога, ориентироваться в пространстве</w:t>
      </w:r>
    </w:p>
    <w:p w:rsidR="00D363B1" w:rsidRPr="005060C2" w:rsidRDefault="00D363B1" w:rsidP="005060C2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060C2">
        <w:rPr>
          <w:rFonts w:ascii="Times New Roman" w:hAnsi="Times New Roman" w:cs="Times New Roman"/>
          <w:sz w:val="28"/>
          <w:szCs w:val="28"/>
        </w:rPr>
        <w:t xml:space="preserve">Парашют дает возможность застенчивым, неуверенным детям постепенно включаться в игру. Способствует развитию координации, внимания, развивает воображение. При организации игр с парашютом используется круговое расположение, что позволяет задавать равнозначность позиций всех участников («Нет первых и нет последних»).  Движения производятся то в одну, то в другую сторону, что формирует у ребёнка симметрию движений. Сюжеты игр и упражнений с парашютом разнообразны. Парашют можно поднимать, опускать, раскачивать, пускать большие и маленькие волны, по нему можно ходить, под ним можно спрятаться. Парашют даёт ребёнку богатый спектр новых ощущений: это и яркий зрительный образ, и сильный ветер, и звон натянутого парашюта, и ощущение мягкой ткани, обнимающей ребёнка, сидящего под парашютом. Даже очень стеснительные дети, которые с трудом приобщаются к общим играм, любят играть с парашютом. Для тихих и застенчивых детей парашют даёт массу возможностей для постепенного присоединения к компании детей. Каждый ребёнок может выбрать свою скорость и свою степень активности.  </w:t>
      </w:r>
    </w:p>
    <w:p w:rsidR="00D363B1" w:rsidRPr="005060C2" w:rsidRDefault="00D363B1" w:rsidP="005060C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0C2">
        <w:rPr>
          <w:rFonts w:ascii="Times New Roman" w:hAnsi="Times New Roman" w:cs="Times New Roman"/>
          <w:b/>
          <w:sz w:val="28"/>
          <w:szCs w:val="28"/>
        </w:rPr>
        <w:t>2.</w:t>
      </w:r>
      <w:r w:rsidRPr="005060C2">
        <w:rPr>
          <w:rFonts w:ascii="Times New Roman" w:hAnsi="Times New Roman" w:cs="Times New Roman"/>
          <w:sz w:val="28"/>
          <w:szCs w:val="28"/>
        </w:rPr>
        <w:t xml:space="preserve"> </w:t>
      </w:r>
      <w:r w:rsidRPr="005060C2">
        <w:rPr>
          <w:rFonts w:ascii="Times New Roman" w:hAnsi="Times New Roman" w:cs="Times New Roman"/>
          <w:b/>
          <w:sz w:val="28"/>
          <w:szCs w:val="28"/>
        </w:rPr>
        <w:t>Образовательная область «Речевое развитие»</w:t>
      </w:r>
      <w:r w:rsidR="00D75E97">
        <w:rPr>
          <w:rFonts w:ascii="Times New Roman" w:hAnsi="Times New Roman" w:cs="Times New Roman"/>
          <w:b/>
          <w:sz w:val="28"/>
          <w:szCs w:val="28"/>
        </w:rPr>
        <w:t>.</w:t>
      </w:r>
    </w:p>
    <w:p w:rsidR="00D363B1" w:rsidRPr="005060C2" w:rsidRDefault="00D363B1" w:rsidP="005060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0C2">
        <w:rPr>
          <w:rFonts w:ascii="Times New Roman" w:hAnsi="Times New Roman" w:cs="Times New Roman"/>
          <w:sz w:val="28"/>
          <w:szCs w:val="28"/>
        </w:rPr>
        <w:t xml:space="preserve"> Для решения данных задач области использую следующие приемы работы с парашютом:</w:t>
      </w:r>
    </w:p>
    <w:p w:rsidR="00D363B1" w:rsidRPr="005060C2" w:rsidRDefault="00D363B1" w:rsidP="005060C2">
      <w:pPr>
        <w:numPr>
          <w:ilvl w:val="0"/>
          <w:numId w:val="2"/>
        </w:num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060C2">
        <w:rPr>
          <w:rFonts w:ascii="Times New Roman" w:hAnsi="Times New Roman" w:cs="Times New Roman"/>
          <w:sz w:val="28"/>
          <w:szCs w:val="28"/>
        </w:rPr>
        <w:t>Коммуникативные игры;</w:t>
      </w:r>
    </w:p>
    <w:p w:rsidR="00D363B1" w:rsidRPr="005060C2" w:rsidRDefault="00D363B1" w:rsidP="005060C2">
      <w:pPr>
        <w:numPr>
          <w:ilvl w:val="0"/>
          <w:numId w:val="2"/>
        </w:num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060C2">
        <w:rPr>
          <w:rFonts w:ascii="Times New Roman" w:hAnsi="Times New Roman" w:cs="Times New Roman"/>
          <w:sz w:val="28"/>
          <w:szCs w:val="28"/>
        </w:rPr>
        <w:t>Театрализованная деятельность;</w:t>
      </w:r>
    </w:p>
    <w:p w:rsidR="00D363B1" w:rsidRPr="005060C2" w:rsidRDefault="00D363B1" w:rsidP="005060C2">
      <w:pPr>
        <w:numPr>
          <w:ilvl w:val="0"/>
          <w:numId w:val="2"/>
        </w:num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060C2">
        <w:rPr>
          <w:rFonts w:ascii="Times New Roman" w:hAnsi="Times New Roman" w:cs="Times New Roman"/>
          <w:sz w:val="28"/>
          <w:szCs w:val="28"/>
        </w:rPr>
        <w:t>Сказкотерапия;</w:t>
      </w:r>
    </w:p>
    <w:p w:rsidR="00D363B1" w:rsidRPr="005060C2" w:rsidRDefault="00D363B1" w:rsidP="005060C2">
      <w:pPr>
        <w:numPr>
          <w:ilvl w:val="0"/>
          <w:numId w:val="2"/>
        </w:num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060C2">
        <w:rPr>
          <w:rFonts w:ascii="Times New Roman" w:hAnsi="Times New Roman" w:cs="Times New Roman"/>
          <w:sz w:val="28"/>
          <w:szCs w:val="28"/>
        </w:rPr>
        <w:t>Игры на развитие фонематического слуха, автоматизацию и дифференциацию звуков, анализ и синтез слов;</w:t>
      </w:r>
    </w:p>
    <w:p w:rsidR="00D363B1" w:rsidRPr="005060C2" w:rsidRDefault="00D363B1" w:rsidP="005060C2">
      <w:pPr>
        <w:numPr>
          <w:ilvl w:val="0"/>
          <w:numId w:val="2"/>
        </w:num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060C2">
        <w:rPr>
          <w:rFonts w:ascii="Times New Roman" w:hAnsi="Times New Roman" w:cs="Times New Roman"/>
          <w:sz w:val="28"/>
          <w:szCs w:val="28"/>
        </w:rPr>
        <w:lastRenderedPageBreak/>
        <w:t xml:space="preserve">Активизация и уточнение словаря, формирование обобщающих понятий; </w:t>
      </w:r>
    </w:p>
    <w:p w:rsidR="00D363B1" w:rsidRPr="005060C2" w:rsidRDefault="00D363B1" w:rsidP="005060C2">
      <w:pPr>
        <w:numPr>
          <w:ilvl w:val="0"/>
          <w:numId w:val="2"/>
        </w:num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060C2">
        <w:rPr>
          <w:rFonts w:ascii="Times New Roman" w:hAnsi="Times New Roman" w:cs="Times New Roman"/>
          <w:sz w:val="28"/>
          <w:szCs w:val="28"/>
        </w:rPr>
        <w:t>Подвижные игры со словесным сопровождением;</w:t>
      </w:r>
    </w:p>
    <w:p w:rsidR="00D363B1" w:rsidRPr="005060C2" w:rsidRDefault="00D363B1" w:rsidP="005060C2">
      <w:pPr>
        <w:numPr>
          <w:ilvl w:val="0"/>
          <w:numId w:val="2"/>
        </w:num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060C2">
        <w:rPr>
          <w:rFonts w:ascii="Times New Roman" w:hAnsi="Times New Roman" w:cs="Times New Roman"/>
          <w:sz w:val="28"/>
          <w:szCs w:val="28"/>
        </w:rPr>
        <w:t>Сюжетные игры с развернутым речевым содержанием</w:t>
      </w:r>
    </w:p>
    <w:p w:rsidR="00D363B1" w:rsidRPr="005060C2" w:rsidRDefault="00D363B1" w:rsidP="005060C2">
      <w:pPr>
        <w:numPr>
          <w:ilvl w:val="0"/>
          <w:numId w:val="2"/>
        </w:numPr>
        <w:shd w:val="clear" w:color="auto" w:fill="FFFFFF"/>
        <w:spacing w:after="0" w:line="360" w:lineRule="auto"/>
        <w:ind w:right="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060C2">
        <w:rPr>
          <w:rStyle w:val="c2c3"/>
          <w:rFonts w:ascii="Times New Roman" w:hAnsi="Times New Roman" w:cs="Times New Roman"/>
          <w:sz w:val="28"/>
          <w:szCs w:val="28"/>
        </w:rPr>
        <w:t>Логоритмические упражнения</w:t>
      </w:r>
    </w:p>
    <w:p w:rsidR="00D363B1" w:rsidRPr="005060C2" w:rsidRDefault="00D363B1" w:rsidP="005060C2">
      <w:pPr>
        <w:spacing w:after="0" w:line="360" w:lineRule="auto"/>
        <w:ind w:firstLine="99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60C2">
        <w:rPr>
          <w:rFonts w:ascii="Times New Roman" w:hAnsi="Times New Roman" w:cs="Times New Roman"/>
          <w:i/>
          <w:sz w:val="28"/>
          <w:szCs w:val="28"/>
        </w:rPr>
        <w:t>Формы работы с детьми: подгрупповая и групповая</w:t>
      </w:r>
    </w:p>
    <w:p w:rsidR="00D363B1" w:rsidRPr="005060C2" w:rsidRDefault="00D363B1" w:rsidP="005060C2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060C2">
        <w:rPr>
          <w:rFonts w:ascii="Times New Roman" w:hAnsi="Times New Roman" w:cs="Times New Roman"/>
          <w:sz w:val="28"/>
          <w:szCs w:val="28"/>
        </w:rPr>
        <w:t xml:space="preserve">Известно, что для детей, имеющих речевые нарушения, обязательным условием является наличие развернутого текста. Сюжетные игры с развернутым речевым содержанием являются прекрасным и очень эффективным </w:t>
      </w:r>
      <w:proofErr w:type="spellStart"/>
      <w:r w:rsidRPr="005060C2">
        <w:rPr>
          <w:rFonts w:ascii="Times New Roman" w:hAnsi="Times New Roman" w:cs="Times New Roman"/>
          <w:sz w:val="28"/>
          <w:szCs w:val="28"/>
        </w:rPr>
        <w:t>психокоррекционным</w:t>
      </w:r>
      <w:proofErr w:type="spellEnd"/>
      <w:r w:rsidRPr="005060C2">
        <w:rPr>
          <w:rFonts w:ascii="Times New Roman" w:hAnsi="Times New Roman" w:cs="Times New Roman"/>
          <w:sz w:val="28"/>
          <w:szCs w:val="28"/>
        </w:rPr>
        <w:t xml:space="preserve"> средством воздействия. Как показала практика, именно в таких играх удается «разговорить» и активизировать застенчивых и робких детей, научить выжидать, терпеть и подчиняться правилам агрессивных и расторможенных.</w:t>
      </w:r>
    </w:p>
    <w:p w:rsidR="00D363B1" w:rsidRPr="005060C2" w:rsidRDefault="00D363B1" w:rsidP="005060C2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060C2">
        <w:rPr>
          <w:rFonts w:ascii="Times New Roman" w:hAnsi="Times New Roman" w:cs="Times New Roman"/>
          <w:sz w:val="28"/>
          <w:szCs w:val="28"/>
        </w:rPr>
        <w:t>На занятиях по развитию речи парашют способствует автоматизировать звуки гласные-согласные, твердые - мягкие. Таким образом, для детей с тяжелыми нарушениями речи все эти игры сочетаются с текущей логопедической работой и являются стимулирующим дополнительным коррекционным средством, способствующим развитию всех психических процессов ребенка: речи, восприятия, внимания, памяти, воображения. Множество игр направлено на коррекцию и развитие всех свойств внимания: концентрацию, переключаемость, устойчивость и распределение.</w:t>
      </w:r>
    </w:p>
    <w:p w:rsidR="00D363B1" w:rsidRPr="005060C2" w:rsidRDefault="00D363B1" w:rsidP="005060C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0C2">
        <w:rPr>
          <w:rFonts w:ascii="Times New Roman" w:hAnsi="Times New Roman" w:cs="Times New Roman"/>
          <w:b/>
          <w:sz w:val="28"/>
          <w:szCs w:val="28"/>
        </w:rPr>
        <w:t>3. Образовательная область «Художественно – эстетическое развитие».</w:t>
      </w:r>
    </w:p>
    <w:p w:rsidR="00D363B1" w:rsidRPr="005060C2" w:rsidRDefault="00D363B1" w:rsidP="005060C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0C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060C2">
        <w:rPr>
          <w:rFonts w:ascii="Times New Roman" w:hAnsi="Times New Roman" w:cs="Times New Roman"/>
          <w:sz w:val="28"/>
          <w:szCs w:val="28"/>
        </w:rPr>
        <w:t>Для решения задач данной области использую  следующие приемы работы с детьми:</w:t>
      </w:r>
    </w:p>
    <w:p w:rsidR="00D363B1" w:rsidRPr="005060C2" w:rsidRDefault="00D363B1" w:rsidP="005060C2">
      <w:pPr>
        <w:numPr>
          <w:ilvl w:val="0"/>
          <w:numId w:val="3"/>
        </w:num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060C2">
        <w:rPr>
          <w:rFonts w:ascii="Times New Roman" w:hAnsi="Times New Roman" w:cs="Times New Roman"/>
          <w:sz w:val="28"/>
          <w:szCs w:val="28"/>
        </w:rPr>
        <w:t>Игры-хороводы;</w:t>
      </w:r>
    </w:p>
    <w:p w:rsidR="00D363B1" w:rsidRPr="005060C2" w:rsidRDefault="00D363B1" w:rsidP="005060C2">
      <w:pPr>
        <w:numPr>
          <w:ilvl w:val="0"/>
          <w:numId w:val="3"/>
        </w:num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060C2">
        <w:rPr>
          <w:rFonts w:ascii="Times New Roman" w:hAnsi="Times New Roman" w:cs="Times New Roman"/>
          <w:sz w:val="28"/>
          <w:szCs w:val="28"/>
        </w:rPr>
        <w:t>музыкально-ритмические упражнения;</w:t>
      </w:r>
    </w:p>
    <w:p w:rsidR="00D363B1" w:rsidRPr="005060C2" w:rsidRDefault="00D363B1" w:rsidP="005060C2">
      <w:pPr>
        <w:numPr>
          <w:ilvl w:val="0"/>
          <w:numId w:val="3"/>
        </w:num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060C2">
        <w:rPr>
          <w:rFonts w:ascii="Times New Roman" w:hAnsi="Times New Roman" w:cs="Times New Roman"/>
          <w:sz w:val="28"/>
          <w:szCs w:val="28"/>
        </w:rPr>
        <w:t>Игры с пением;</w:t>
      </w:r>
    </w:p>
    <w:p w:rsidR="00D363B1" w:rsidRPr="005060C2" w:rsidRDefault="00D363B1" w:rsidP="005060C2">
      <w:pPr>
        <w:numPr>
          <w:ilvl w:val="0"/>
          <w:numId w:val="3"/>
        </w:num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060C2">
        <w:rPr>
          <w:rFonts w:ascii="Times New Roman" w:hAnsi="Times New Roman" w:cs="Times New Roman"/>
          <w:sz w:val="28"/>
          <w:szCs w:val="28"/>
        </w:rPr>
        <w:t>Танцевальные композиции;</w:t>
      </w:r>
    </w:p>
    <w:p w:rsidR="00D363B1" w:rsidRPr="005060C2" w:rsidRDefault="00D363B1" w:rsidP="005060C2">
      <w:pPr>
        <w:numPr>
          <w:ilvl w:val="0"/>
          <w:numId w:val="3"/>
        </w:num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060C2">
        <w:rPr>
          <w:rFonts w:ascii="Times New Roman" w:hAnsi="Times New Roman" w:cs="Times New Roman"/>
          <w:sz w:val="28"/>
          <w:szCs w:val="28"/>
        </w:rPr>
        <w:t>Игры и игровые упражнения;</w:t>
      </w:r>
    </w:p>
    <w:p w:rsidR="00D363B1" w:rsidRPr="005060C2" w:rsidRDefault="00D363B1" w:rsidP="005060C2">
      <w:pPr>
        <w:spacing w:after="0" w:line="360" w:lineRule="auto"/>
        <w:ind w:firstLine="99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60C2">
        <w:rPr>
          <w:rFonts w:ascii="Times New Roman" w:hAnsi="Times New Roman" w:cs="Times New Roman"/>
          <w:i/>
          <w:sz w:val="28"/>
          <w:szCs w:val="28"/>
        </w:rPr>
        <w:t>Формы работы с детьми: подгрупповая и групповая</w:t>
      </w:r>
    </w:p>
    <w:p w:rsidR="00D363B1" w:rsidRPr="005060C2" w:rsidRDefault="005060C2" w:rsidP="005060C2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060C2">
        <w:rPr>
          <w:rFonts w:ascii="Times New Roman" w:hAnsi="Times New Roman" w:cs="Times New Roman"/>
          <w:sz w:val="28"/>
          <w:szCs w:val="28"/>
        </w:rPr>
        <w:t>Игры с парашютом</w:t>
      </w:r>
      <w:r w:rsidR="00D363B1" w:rsidRPr="005060C2">
        <w:rPr>
          <w:rFonts w:ascii="Times New Roman" w:hAnsi="Times New Roman" w:cs="Times New Roman"/>
          <w:sz w:val="28"/>
          <w:szCs w:val="28"/>
        </w:rPr>
        <w:t xml:space="preserve"> вызывают у детей бурю положительных эмоций, вносят радость, оживление, способствуют развитию творчества и фантазии. </w:t>
      </w:r>
    </w:p>
    <w:p w:rsidR="00D363B1" w:rsidRPr="005060C2" w:rsidRDefault="00D363B1" w:rsidP="005060C2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060C2">
        <w:rPr>
          <w:rFonts w:ascii="Times New Roman" w:hAnsi="Times New Roman" w:cs="Times New Roman"/>
          <w:sz w:val="28"/>
          <w:szCs w:val="28"/>
        </w:rPr>
        <w:lastRenderedPageBreak/>
        <w:t xml:space="preserve">Сюжеты игр и упражнений с парашютом разнообразны. По глади парашюта можно пустить мягкую, тихую рябь, а можно шумные и бурные волны, в зависимости от того, какую цель вы преследуете. </w:t>
      </w:r>
    </w:p>
    <w:p w:rsidR="00D363B1" w:rsidRPr="005060C2" w:rsidRDefault="00D363B1" w:rsidP="005060C2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060C2">
        <w:rPr>
          <w:rFonts w:ascii="Times New Roman" w:hAnsi="Times New Roman" w:cs="Times New Roman"/>
          <w:sz w:val="28"/>
          <w:szCs w:val="28"/>
        </w:rPr>
        <w:t>Кроме того, игры с парашютом развивают фантазию, парашют может превращаться в карусель, поляну, облако, радугу, поезд, море. Дети под парашютом изображают то воробушков, то укладываются спать, то стучатся в теремок. Создавая с помощью парашюта гигантские волны, дети совершенствуют свои навыки моторного восприятия и развивают чувство ритма. Данная игра снимает нервно-психическое напряжение, раскрепощает ребенка, создает предпосылки для установления контакта с другими детьми, способствует развитию воображения.</w:t>
      </w:r>
    </w:p>
    <w:p w:rsidR="00D363B1" w:rsidRPr="005060C2" w:rsidRDefault="00D363B1" w:rsidP="005060C2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060C2">
        <w:rPr>
          <w:rFonts w:ascii="Times New Roman" w:hAnsi="Times New Roman" w:cs="Times New Roman"/>
          <w:sz w:val="28"/>
          <w:szCs w:val="28"/>
        </w:rPr>
        <w:t xml:space="preserve">Пособие «Парашют дружбы» используется в разнообразных направлениях педагогической работы. Одним из основных направлений стала </w:t>
      </w:r>
      <w:proofErr w:type="spellStart"/>
      <w:r w:rsidRPr="005060C2">
        <w:rPr>
          <w:rFonts w:ascii="Times New Roman" w:hAnsi="Times New Roman" w:cs="Times New Roman"/>
          <w:sz w:val="28"/>
          <w:szCs w:val="28"/>
        </w:rPr>
        <w:t>цветотерапия</w:t>
      </w:r>
      <w:proofErr w:type="spellEnd"/>
      <w:r w:rsidRPr="005060C2">
        <w:rPr>
          <w:rFonts w:ascii="Times New Roman" w:hAnsi="Times New Roman" w:cs="Times New Roman"/>
          <w:sz w:val="28"/>
          <w:szCs w:val="28"/>
        </w:rPr>
        <w:t xml:space="preserve">. Цвет служит мощным стимулятором эмоционального и интеллектуального развития детей.  Такие игры, направленны на развитие </w:t>
      </w:r>
      <w:proofErr w:type="spellStart"/>
      <w:r w:rsidRPr="005060C2">
        <w:rPr>
          <w:rFonts w:ascii="Times New Roman" w:hAnsi="Times New Roman" w:cs="Times New Roman"/>
          <w:sz w:val="28"/>
          <w:szCs w:val="28"/>
        </w:rPr>
        <w:t>цветовосприятия</w:t>
      </w:r>
      <w:proofErr w:type="spellEnd"/>
      <w:r w:rsidRPr="005060C2">
        <w:rPr>
          <w:rFonts w:ascii="Times New Roman" w:hAnsi="Times New Roman" w:cs="Times New Roman"/>
          <w:sz w:val="28"/>
          <w:szCs w:val="28"/>
        </w:rPr>
        <w:t xml:space="preserve"> и цветоощущения.</w:t>
      </w:r>
    </w:p>
    <w:p w:rsidR="00D363B1" w:rsidRPr="005060C2" w:rsidRDefault="00D363B1" w:rsidP="005060C2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060C2">
        <w:rPr>
          <w:rFonts w:ascii="Times New Roman" w:hAnsi="Times New Roman" w:cs="Times New Roman"/>
          <w:sz w:val="28"/>
          <w:szCs w:val="28"/>
        </w:rPr>
        <w:t xml:space="preserve">Очень широко можно использовать «Парашют дружбы» в разных видах </w:t>
      </w:r>
      <w:r w:rsidRPr="005060C2">
        <w:rPr>
          <w:rFonts w:ascii="Times New Roman" w:hAnsi="Times New Roman" w:cs="Times New Roman"/>
          <w:b/>
          <w:sz w:val="28"/>
          <w:szCs w:val="28"/>
        </w:rPr>
        <w:t>музыкальной деятельности</w:t>
      </w:r>
      <w:r w:rsidRPr="005060C2">
        <w:rPr>
          <w:rFonts w:ascii="Times New Roman" w:hAnsi="Times New Roman" w:cs="Times New Roman"/>
          <w:sz w:val="28"/>
          <w:szCs w:val="28"/>
        </w:rPr>
        <w:t xml:space="preserve"> с детьми дошкольного возраста.</w:t>
      </w:r>
    </w:p>
    <w:p w:rsidR="00D363B1" w:rsidRPr="005060C2" w:rsidRDefault="00D363B1" w:rsidP="005060C2">
      <w:pPr>
        <w:numPr>
          <w:ilvl w:val="0"/>
          <w:numId w:val="4"/>
        </w:num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060C2">
        <w:rPr>
          <w:rFonts w:ascii="Times New Roman" w:hAnsi="Times New Roman" w:cs="Times New Roman"/>
          <w:sz w:val="28"/>
          <w:szCs w:val="28"/>
        </w:rPr>
        <w:t>Музыкально-ритмические упражнения;</w:t>
      </w:r>
    </w:p>
    <w:p w:rsidR="00D363B1" w:rsidRPr="005060C2" w:rsidRDefault="00D363B1" w:rsidP="005060C2">
      <w:pPr>
        <w:numPr>
          <w:ilvl w:val="0"/>
          <w:numId w:val="4"/>
        </w:num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060C2">
        <w:rPr>
          <w:rFonts w:ascii="Times New Roman" w:hAnsi="Times New Roman" w:cs="Times New Roman"/>
          <w:sz w:val="28"/>
          <w:szCs w:val="28"/>
        </w:rPr>
        <w:t>Музыкально-дидактические игры (тембр, темп, динамика);</w:t>
      </w:r>
    </w:p>
    <w:p w:rsidR="00D363B1" w:rsidRPr="005060C2" w:rsidRDefault="00D363B1" w:rsidP="005060C2">
      <w:pPr>
        <w:numPr>
          <w:ilvl w:val="0"/>
          <w:numId w:val="4"/>
        </w:num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060C2">
        <w:rPr>
          <w:rFonts w:ascii="Times New Roman" w:hAnsi="Times New Roman" w:cs="Times New Roman"/>
          <w:sz w:val="28"/>
          <w:szCs w:val="28"/>
        </w:rPr>
        <w:t>Игры со словами;</w:t>
      </w:r>
    </w:p>
    <w:p w:rsidR="00D363B1" w:rsidRPr="005060C2" w:rsidRDefault="00D363B1" w:rsidP="005060C2">
      <w:pPr>
        <w:numPr>
          <w:ilvl w:val="0"/>
          <w:numId w:val="4"/>
        </w:num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060C2">
        <w:rPr>
          <w:rFonts w:ascii="Times New Roman" w:hAnsi="Times New Roman" w:cs="Times New Roman"/>
          <w:sz w:val="28"/>
          <w:szCs w:val="28"/>
        </w:rPr>
        <w:t>Игры-хороводы;</w:t>
      </w:r>
    </w:p>
    <w:p w:rsidR="00D363B1" w:rsidRPr="005060C2" w:rsidRDefault="00D363B1" w:rsidP="005060C2">
      <w:pPr>
        <w:numPr>
          <w:ilvl w:val="0"/>
          <w:numId w:val="4"/>
        </w:num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060C2">
        <w:rPr>
          <w:rFonts w:ascii="Times New Roman" w:hAnsi="Times New Roman" w:cs="Times New Roman"/>
          <w:sz w:val="28"/>
          <w:szCs w:val="28"/>
        </w:rPr>
        <w:t>Танцевальные композиции</w:t>
      </w:r>
    </w:p>
    <w:p w:rsidR="00D363B1" w:rsidRPr="005060C2" w:rsidRDefault="00D363B1" w:rsidP="005060C2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060C2">
        <w:rPr>
          <w:rFonts w:ascii="Times New Roman" w:hAnsi="Times New Roman" w:cs="Times New Roman"/>
          <w:sz w:val="28"/>
          <w:szCs w:val="28"/>
        </w:rPr>
        <w:t>Музыкально-ритмические упражнения, выполняются под ритмичную музыку, где музыка играет регулирующую роль, определяя начало и конец движения. Музыкальный руководитель при этом выделяет части произведений, делая между ними паузы, помогая детям двигаться ритмичнее.</w:t>
      </w:r>
    </w:p>
    <w:p w:rsidR="00D363B1" w:rsidRPr="005060C2" w:rsidRDefault="00D363B1" w:rsidP="005060C2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060C2">
        <w:rPr>
          <w:rFonts w:ascii="Times New Roman" w:hAnsi="Times New Roman" w:cs="Times New Roman"/>
          <w:sz w:val="28"/>
          <w:szCs w:val="28"/>
        </w:rPr>
        <w:t>В содержание занятий включаются разные виды движений в сочетании со «звучащими жестами» - хлопками, щелчками, шлепками, притопами.</w:t>
      </w:r>
    </w:p>
    <w:p w:rsidR="00D363B1" w:rsidRPr="005060C2" w:rsidRDefault="00D363B1" w:rsidP="005060C2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060C2">
        <w:rPr>
          <w:rFonts w:ascii="Times New Roman" w:hAnsi="Times New Roman" w:cs="Times New Roman"/>
          <w:sz w:val="28"/>
          <w:szCs w:val="28"/>
        </w:rPr>
        <w:t>Произведения просты по мелодии и ритму, а музыкальные фразы – четко дифференцированные, с хорошо различимыми темпом и ритмом. Это позволяет ребенку быстро запомнить композиции, точно организовать свои движения и контролировать их выполнение.</w:t>
      </w:r>
    </w:p>
    <w:p w:rsidR="005060C2" w:rsidRDefault="005060C2" w:rsidP="005060C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63B1" w:rsidRPr="005060C2" w:rsidRDefault="00D363B1" w:rsidP="005060C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0C2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="005060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60C2">
        <w:rPr>
          <w:rFonts w:ascii="Times New Roman" w:hAnsi="Times New Roman" w:cs="Times New Roman"/>
          <w:b/>
          <w:sz w:val="28"/>
          <w:szCs w:val="28"/>
        </w:rPr>
        <w:t>Образовательная область «Познавательное развитие»</w:t>
      </w:r>
      <w:r w:rsidR="00D75E97">
        <w:rPr>
          <w:rFonts w:ascii="Times New Roman" w:hAnsi="Times New Roman" w:cs="Times New Roman"/>
          <w:b/>
          <w:sz w:val="28"/>
          <w:szCs w:val="28"/>
        </w:rPr>
        <w:t>.</w:t>
      </w:r>
    </w:p>
    <w:p w:rsidR="00D363B1" w:rsidRPr="005060C2" w:rsidRDefault="00D363B1" w:rsidP="005060C2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060C2">
        <w:rPr>
          <w:rFonts w:ascii="Times New Roman" w:hAnsi="Times New Roman" w:cs="Times New Roman"/>
          <w:sz w:val="28"/>
          <w:szCs w:val="28"/>
        </w:rPr>
        <w:t>Для р</w:t>
      </w:r>
      <w:r w:rsidR="005060C2" w:rsidRPr="005060C2">
        <w:rPr>
          <w:rFonts w:ascii="Times New Roman" w:hAnsi="Times New Roman" w:cs="Times New Roman"/>
          <w:sz w:val="28"/>
          <w:szCs w:val="28"/>
        </w:rPr>
        <w:t>ешения задач данной области использую следующие</w:t>
      </w:r>
      <w:r w:rsidRPr="005060C2">
        <w:rPr>
          <w:rFonts w:ascii="Times New Roman" w:hAnsi="Times New Roman" w:cs="Times New Roman"/>
          <w:sz w:val="28"/>
          <w:szCs w:val="28"/>
        </w:rPr>
        <w:t xml:space="preserve"> приемы работы с детьми:</w:t>
      </w:r>
    </w:p>
    <w:p w:rsidR="00D363B1" w:rsidRPr="005060C2" w:rsidRDefault="00D363B1" w:rsidP="005060C2">
      <w:pPr>
        <w:numPr>
          <w:ilvl w:val="0"/>
          <w:numId w:val="5"/>
        </w:num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060C2">
        <w:rPr>
          <w:rFonts w:ascii="Times New Roman" w:hAnsi="Times New Roman" w:cs="Times New Roman"/>
          <w:sz w:val="28"/>
          <w:szCs w:val="28"/>
        </w:rPr>
        <w:t>Коммуникативные игры;</w:t>
      </w:r>
    </w:p>
    <w:p w:rsidR="00D363B1" w:rsidRPr="005060C2" w:rsidRDefault="00D363B1" w:rsidP="005060C2">
      <w:pPr>
        <w:numPr>
          <w:ilvl w:val="0"/>
          <w:numId w:val="5"/>
        </w:num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060C2">
        <w:rPr>
          <w:rFonts w:ascii="Times New Roman" w:hAnsi="Times New Roman" w:cs="Times New Roman"/>
          <w:sz w:val="28"/>
          <w:szCs w:val="28"/>
        </w:rPr>
        <w:t>Подвижные игры и игровые упражнения;</w:t>
      </w:r>
    </w:p>
    <w:p w:rsidR="00D363B1" w:rsidRPr="005060C2" w:rsidRDefault="00D363B1" w:rsidP="005060C2">
      <w:pPr>
        <w:numPr>
          <w:ilvl w:val="0"/>
          <w:numId w:val="5"/>
        </w:num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060C2">
        <w:rPr>
          <w:rFonts w:ascii="Times New Roman" w:hAnsi="Times New Roman" w:cs="Times New Roman"/>
          <w:sz w:val="28"/>
          <w:szCs w:val="28"/>
        </w:rPr>
        <w:t>Игры на релаксацию;</w:t>
      </w:r>
    </w:p>
    <w:p w:rsidR="00D363B1" w:rsidRPr="005060C2" w:rsidRDefault="00D363B1" w:rsidP="005060C2">
      <w:pPr>
        <w:numPr>
          <w:ilvl w:val="0"/>
          <w:numId w:val="5"/>
        </w:num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060C2">
        <w:rPr>
          <w:rFonts w:ascii="Times New Roman" w:hAnsi="Times New Roman" w:cs="Times New Roman"/>
          <w:sz w:val="28"/>
          <w:szCs w:val="28"/>
        </w:rPr>
        <w:t>Дидактические игры;</w:t>
      </w:r>
    </w:p>
    <w:p w:rsidR="00D363B1" w:rsidRPr="005060C2" w:rsidRDefault="00D363B1" w:rsidP="005060C2">
      <w:pPr>
        <w:numPr>
          <w:ilvl w:val="0"/>
          <w:numId w:val="5"/>
        </w:num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060C2">
        <w:rPr>
          <w:rFonts w:ascii="Times New Roman" w:hAnsi="Times New Roman" w:cs="Times New Roman"/>
          <w:sz w:val="28"/>
          <w:szCs w:val="28"/>
        </w:rPr>
        <w:t>Игры и упражнения на совершенствование оптико-пространственных функций;</w:t>
      </w:r>
    </w:p>
    <w:p w:rsidR="00D363B1" w:rsidRPr="005060C2" w:rsidRDefault="00D363B1" w:rsidP="005060C2">
      <w:pPr>
        <w:numPr>
          <w:ilvl w:val="0"/>
          <w:numId w:val="5"/>
        </w:num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060C2">
        <w:rPr>
          <w:rFonts w:ascii="Times New Roman" w:hAnsi="Times New Roman" w:cs="Times New Roman"/>
          <w:sz w:val="28"/>
          <w:szCs w:val="28"/>
        </w:rPr>
        <w:t>Игры и упражнения на развитие познавательных процессов: памяти, внимания, восприятия, мышления.</w:t>
      </w:r>
    </w:p>
    <w:p w:rsidR="00D363B1" w:rsidRPr="005060C2" w:rsidRDefault="00D363B1" w:rsidP="005060C2">
      <w:pPr>
        <w:spacing w:after="0" w:line="360" w:lineRule="auto"/>
        <w:ind w:firstLine="99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60C2">
        <w:rPr>
          <w:rFonts w:ascii="Times New Roman" w:hAnsi="Times New Roman" w:cs="Times New Roman"/>
          <w:i/>
          <w:sz w:val="28"/>
          <w:szCs w:val="28"/>
        </w:rPr>
        <w:t>Формы работы с детьми: подгрупповая и групповая</w:t>
      </w:r>
    </w:p>
    <w:p w:rsidR="00D363B1" w:rsidRPr="005060C2" w:rsidRDefault="005060C2" w:rsidP="005060C2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060C2">
        <w:rPr>
          <w:rFonts w:ascii="Times New Roman" w:hAnsi="Times New Roman" w:cs="Times New Roman"/>
          <w:sz w:val="28"/>
          <w:szCs w:val="28"/>
        </w:rPr>
        <w:t xml:space="preserve">«Парашют дружбы» </w:t>
      </w:r>
      <w:r w:rsidR="00D363B1" w:rsidRPr="005060C2">
        <w:rPr>
          <w:rFonts w:ascii="Times New Roman" w:hAnsi="Times New Roman" w:cs="Times New Roman"/>
          <w:sz w:val="28"/>
          <w:szCs w:val="28"/>
        </w:rPr>
        <w:t xml:space="preserve">– это многофункциональное пособие. Творческий подход, инициатива педагогов могут значительно расширить спектр его использования.  </w:t>
      </w:r>
    </w:p>
    <w:p w:rsidR="00D363B1" w:rsidRPr="005060C2" w:rsidRDefault="005060C2" w:rsidP="005060C2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060C2">
        <w:rPr>
          <w:rFonts w:ascii="Times New Roman" w:hAnsi="Times New Roman" w:cs="Times New Roman"/>
          <w:sz w:val="28"/>
          <w:szCs w:val="28"/>
        </w:rPr>
        <w:t xml:space="preserve">«Парашют дружбы» </w:t>
      </w:r>
      <w:r w:rsidR="00D363B1" w:rsidRPr="005060C2">
        <w:rPr>
          <w:rFonts w:ascii="Times New Roman" w:hAnsi="Times New Roman" w:cs="Times New Roman"/>
          <w:sz w:val="28"/>
          <w:szCs w:val="28"/>
        </w:rPr>
        <w:t xml:space="preserve">можно декорировать различными предметами (кленовые листья, снежинки, фрукты, овощи, цифры, геометрические фигуры) соответствующие теме занятия. </w:t>
      </w:r>
    </w:p>
    <w:p w:rsidR="00D363B1" w:rsidRPr="005060C2" w:rsidRDefault="00D363B1" w:rsidP="005060C2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060C2">
        <w:rPr>
          <w:rFonts w:ascii="Times New Roman" w:hAnsi="Times New Roman" w:cs="Times New Roman"/>
          <w:sz w:val="28"/>
          <w:szCs w:val="28"/>
        </w:rPr>
        <w:t xml:space="preserve">На занятиях познавательного цикла целесообразно использовать задания, направленные на развитие логического мышления у детей </w:t>
      </w:r>
    </w:p>
    <w:p w:rsidR="00D363B1" w:rsidRPr="005060C2" w:rsidRDefault="005060C2" w:rsidP="005060C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0C2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D363B1" w:rsidRPr="005060C2">
        <w:rPr>
          <w:rFonts w:ascii="Times New Roman" w:hAnsi="Times New Roman" w:cs="Times New Roman"/>
          <w:b/>
          <w:sz w:val="28"/>
          <w:szCs w:val="28"/>
        </w:rPr>
        <w:t>Образовательная область «Физическое развитие»</w:t>
      </w:r>
      <w:r w:rsidR="00D75E97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D363B1" w:rsidRPr="005060C2" w:rsidRDefault="00D363B1" w:rsidP="005060C2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060C2">
        <w:rPr>
          <w:rFonts w:ascii="Times New Roman" w:hAnsi="Times New Roman" w:cs="Times New Roman"/>
          <w:sz w:val="28"/>
          <w:szCs w:val="28"/>
        </w:rPr>
        <w:t>Для решения задач данной области целесообразно использовать следующие приемы работы с детьми:</w:t>
      </w:r>
    </w:p>
    <w:p w:rsidR="00D363B1" w:rsidRPr="005060C2" w:rsidRDefault="00D363B1" w:rsidP="005060C2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060C2">
        <w:rPr>
          <w:rFonts w:ascii="Times New Roman" w:hAnsi="Times New Roman" w:cs="Times New Roman"/>
          <w:sz w:val="28"/>
          <w:szCs w:val="28"/>
        </w:rPr>
        <w:t xml:space="preserve"> - Комплексы общеразвивающих упражнений;</w:t>
      </w:r>
    </w:p>
    <w:p w:rsidR="00D363B1" w:rsidRPr="005060C2" w:rsidRDefault="00D363B1" w:rsidP="005060C2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060C2">
        <w:rPr>
          <w:rFonts w:ascii="Times New Roman" w:hAnsi="Times New Roman" w:cs="Times New Roman"/>
          <w:sz w:val="28"/>
          <w:szCs w:val="28"/>
        </w:rPr>
        <w:t xml:space="preserve"> - Основные видов движений утренней гимнастики;</w:t>
      </w:r>
    </w:p>
    <w:p w:rsidR="00D363B1" w:rsidRPr="005060C2" w:rsidRDefault="00D363B1" w:rsidP="005060C2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060C2">
        <w:rPr>
          <w:rFonts w:ascii="Times New Roman" w:hAnsi="Times New Roman" w:cs="Times New Roman"/>
          <w:sz w:val="28"/>
          <w:szCs w:val="28"/>
        </w:rPr>
        <w:t xml:space="preserve"> -  Игры-соревнования, игры с мячом;</w:t>
      </w:r>
    </w:p>
    <w:p w:rsidR="00D363B1" w:rsidRPr="005060C2" w:rsidRDefault="00D363B1" w:rsidP="005060C2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060C2">
        <w:rPr>
          <w:rFonts w:ascii="Times New Roman" w:hAnsi="Times New Roman" w:cs="Times New Roman"/>
          <w:sz w:val="28"/>
          <w:szCs w:val="28"/>
        </w:rPr>
        <w:t xml:space="preserve"> - Подвижные и малоподвижные игры с парашютом;</w:t>
      </w:r>
    </w:p>
    <w:p w:rsidR="00D363B1" w:rsidRPr="005060C2" w:rsidRDefault="00D363B1" w:rsidP="005060C2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060C2">
        <w:rPr>
          <w:rFonts w:ascii="Times New Roman" w:hAnsi="Times New Roman" w:cs="Times New Roman"/>
          <w:sz w:val="28"/>
          <w:szCs w:val="28"/>
        </w:rPr>
        <w:t xml:space="preserve"> -  Упражнения на релаксацию</w:t>
      </w:r>
    </w:p>
    <w:p w:rsidR="00D363B1" w:rsidRPr="005060C2" w:rsidRDefault="00D363B1" w:rsidP="005060C2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060C2">
        <w:rPr>
          <w:rFonts w:ascii="Times New Roman" w:hAnsi="Times New Roman" w:cs="Times New Roman"/>
          <w:sz w:val="28"/>
          <w:szCs w:val="28"/>
        </w:rPr>
        <w:t xml:space="preserve">Совместно с инструктором по физической культуре можно широко используем пособие </w:t>
      </w:r>
      <w:r w:rsidR="005060C2" w:rsidRPr="005060C2">
        <w:rPr>
          <w:rFonts w:ascii="Times New Roman" w:hAnsi="Times New Roman" w:cs="Times New Roman"/>
          <w:sz w:val="28"/>
          <w:szCs w:val="28"/>
        </w:rPr>
        <w:t xml:space="preserve">«Парашют дружбы» </w:t>
      </w:r>
      <w:r w:rsidRPr="005060C2">
        <w:rPr>
          <w:rFonts w:ascii="Times New Roman" w:hAnsi="Times New Roman" w:cs="Times New Roman"/>
          <w:sz w:val="28"/>
          <w:szCs w:val="28"/>
        </w:rPr>
        <w:t>при проведении физкультурных занятий, спортивных праздников и развлечений. Благодаря своей яркости и привлекательности парашют вызывает бурю положительных эмоций и впечатлений не только у детей, но и взрослых.</w:t>
      </w:r>
    </w:p>
    <w:p w:rsidR="00D363B1" w:rsidRPr="005060C2" w:rsidRDefault="00D363B1" w:rsidP="005060C2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060C2">
        <w:rPr>
          <w:rFonts w:ascii="Times New Roman" w:hAnsi="Times New Roman" w:cs="Times New Roman"/>
          <w:sz w:val="28"/>
          <w:szCs w:val="28"/>
        </w:rPr>
        <w:lastRenderedPageBreak/>
        <w:t xml:space="preserve">Также используется </w:t>
      </w:r>
      <w:r w:rsidR="005060C2" w:rsidRPr="005060C2">
        <w:rPr>
          <w:rFonts w:ascii="Times New Roman" w:hAnsi="Times New Roman" w:cs="Times New Roman"/>
          <w:sz w:val="28"/>
          <w:szCs w:val="28"/>
        </w:rPr>
        <w:t xml:space="preserve">«Парашют дружбы» </w:t>
      </w:r>
      <w:r w:rsidRPr="005060C2">
        <w:rPr>
          <w:rFonts w:ascii="Times New Roman" w:hAnsi="Times New Roman" w:cs="Times New Roman"/>
          <w:sz w:val="28"/>
          <w:szCs w:val="28"/>
        </w:rPr>
        <w:t xml:space="preserve">при выполнении общеразвивающих упражнений (наклоны, повороты, приседания – разные упражнения их разных исходных положений). А также при выполнении основных движений (разные виды ходьбы и бега, </w:t>
      </w:r>
      <w:proofErr w:type="spellStart"/>
      <w:r w:rsidRPr="005060C2">
        <w:rPr>
          <w:rFonts w:ascii="Times New Roman" w:hAnsi="Times New Roman" w:cs="Times New Roman"/>
          <w:sz w:val="28"/>
          <w:szCs w:val="28"/>
        </w:rPr>
        <w:t>подлезание</w:t>
      </w:r>
      <w:proofErr w:type="spellEnd"/>
      <w:r w:rsidRPr="005060C2">
        <w:rPr>
          <w:rFonts w:ascii="Times New Roman" w:hAnsi="Times New Roman" w:cs="Times New Roman"/>
          <w:sz w:val="28"/>
          <w:szCs w:val="28"/>
        </w:rPr>
        <w:t xml:space="preserve">, катание обручей, катание, метание мячей и </w:t>
      </w:r>
      <w:proofErr w:type="spellStart"/>
      <w:r w:rsidRPr="005060C2">
        <w:rPr>
          <w:rFonts w:ascii="Times New Roman" w:hAnsi="Times New Roman" w:cs="Times New Roman"/>
          <w:sz w:val="28"/>
          <w:szCs w:val="28"/>
        </w:rPr>
        <w:t>мн.др</w:t>
      </w:r>
      <w:proofErr w:type="spellEnd"/>
      <w:r w:rsidRPr="005060C2">
        <w:rPr>
          <w:rFonts w:ascii="Times New Roman" w:hAnsi="Times New Roman" w:cs="Times New Roman"/>
          <w:sz w:val="28"/>
          <w:szCs w:val="28"/>
        </w:rPr>
        <w:t>.).</w:t>
      </w:r>
    </w:p>
    <w:p w:rsidR="00D363B1" w:rsidRPr="005060C2" w:rsidRDefault="00D363B1" w:rsidP="005060C2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060C2">
        <w:rPr>
          <w:rFonts w:ascii="Times New Roman" w:hAnsi="Times New Roman" w:cs="Times New Roman"/>
          <w:sz w:val="28"/>
          <w:szCs w:val="28"/>
        </w:rPr>
        <w:t xml:space="preserve">Игры с парашютом не соревновательные, они учат согласованности, умению чувствовать других игроков, развивают внимание, воображение, координацию, укрепляют различные группы мышц. Одна из самых важных особенностей игр с парашютом состоит в том, что для участия в них не требуется каких-то особых навыков и координации движений. </w:t>
      </w:r>
    </w:p>
    <w:p w:rsidR="00D363B1" w:rsidRPr="005060C2" w:rsidRDefault="00D363B1" w:rsidP="005060C2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060C2">
        <w:rPr>
          <w:rFonts w:ascii="Times New Roman" w:hAnsi="Times New Roman" w:cs="Times New Roman"/>
          <w:sz w:val="28"/>
          <w:szCs w:val="28"/>
        </w:rPr>
        <w:t xml:space="preserve">Предлагаемые двигательные упражнения тонизируют деятельность всей нервной системы и способствуют проникновению импульсов не только к скелетной мускулатуре, повышая тем самым интенсивность двигательных нагрузок, применение которых с физиологической точки зрения, позволяют включить все системы организма в активную деятельность. </w:t>
      </w:r>
    </w:p>
    <w:p w:rsidR="00F478E6" w:rsidRPr="005060C2" w:rsidRDefault="00F478E6" w:rsidP="005060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F478E6" w:rsidRPr="005060C2" w:rsidSect="00D363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37241"/>
    <w:multiLevelType w:val="hybridMultilevel"/>
    <w:tmpl w:val="03C29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21C1A"/>
    <w:multiLevelType w:val="hybridMultilevel"/>
    <w:tmpl w:val="6F685C7C"/>
    <w:lvl w:ilvl="0" w:tplc="5B52BB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784DE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1A93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58CA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E2E8B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4CE60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90DF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0EA73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84867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C6C4AA1"/>
    <w:multiLevelType w:val="hybridMultilevel"/>
    <w:tmpl w:val="A76C8098"/>
    <w:lvl w:ilvl="0" w:tplc="B5AAB5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BA735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A0CA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3A0D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C6BDA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68CD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B47A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803DC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A43B8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43DD2D11"/>
    <w:multiLevelType w:val="hybridMultilevel"/>
    <w:tmpl w:val="37563F20"/>
    <w:lvl w:ilvl="0" w:tplc="0DA4BD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9E750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1AA54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2C72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16EE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889C8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50516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DA27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36794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55D8143C"/>
    <w:multiLevelType w:val="hybridMultilevel"/>
    <w:tmpl w:val="0C486008"/>
    <w:lvl w:ilvl="0" w:tplc="9822C3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E480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B620D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0CBC7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BAD21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7056F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4CEB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C464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9CC66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5C3409ED"/>
    <w:multiLevelType w:val="hybridMultilevel"/>
    <w:tmpl w:val="03309754"/>
    <w:lvl w:ilvl="0" w:tplc="FE1AEE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AE6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8A40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B61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0A4C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1255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F876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B802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E833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3A4"/>
    <w:rsid w:val="005060C2"/>
    <w:rsid w:val="00D073A4"/>
    <w:rsid w:val="00D363B1"/>
    <w:rsid w:val="00D75E97"/>
    <w:rsid w:val="00F4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B168F"/>
  <w15:chartTrackingRefBased/>
  <w15:docId w15:val="{8F9C9086-73DE-4D7A-B107-7C092C247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63B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c3">
    <w:name w:val="c2 c3"/>
    <w:basedOn w:val="a0"/>
    <w:rsid w:val="00D363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1450</Words>
  <Characters>8268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Здоровый компьютер</dc:creator>
  <cp:keywords/>
  <dc:description/>
  <cp:lastModifiedBy>Администратор</cp:lastModifiedBy>
  <cp:revision>4</cp:revision>
  <dcterms:created xsi:type="dcterms:W3CDTF">2021-12-28T06:06:00Z</dcterms:created>
  <dcterms:modified xsi:type="dcterms:W3CDTF">2024-12-25T07:20:00Z</dcterms:modified>
</cp:coreProperties>
</file>